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2DA18" w14:textId="1E7F6238" w:rsidR="00CE6CC3" w:rsidRDefault="00CE6CC3">
      <w:pPr>
        <w:rPr>
          <w:lang w:val="en-US"/>
        </w:rPr>
      </w:pPr>
    </w:p>
    <w:p w14:paraId="32E7A58F" w14:textId="77777777" w:rsidR="00CE6CC3" w:rsidRDefault="00CE6CC3">
      <w:pPr>
        <w:rPr>
          <w:lang w:val="en-US"/>
        </w:rPr>
      </w:pPr>
    </w:p>
    <w:p w14:paraId="2D60FB8B" w14:textId="218BC0D2" w:rsidR="00CE6CC3" w:rsidRDefault="00CE6CC3" w:rsidP="00CE6CC3">
      <w:pPr>
        <w:bidi/>
        <w:rPr>
          <w:rtl/>
          <w:lang w:val="en-US"/>
        </w:rPr>
      </w:pPr>
      <w:r>
        <w:rPr>
          <w:rFonts w:hint="cs"/>
          <w:rtl/>
          <w:lang w:val="en-US"/>
        </w:rPr>
        <w:t>الاسم:شروق خالد عمر</w:t>
      </w:r>
    </w:p>
    <w:p w14:paraId="4F19ACF5" w14:textId="0B38230E" w:rsidR="00CE6CC3" w:rsidRDefault="00CE6CC3" w:rsidP="00CE6CC3">
      <w:pPr>
        <w:bidi/>
        <w:rPr>
          <w:lang w:val="en-US"/>
        </w:rPr>
      </w:pPr>
      <w:r>
        <w:rPr>
          <w:rFonts w:hint="cs"/>
          <w:rtl/>
          <w:lang w:val="en-US"/>
        </w:rPr>
        <w:t>الرقم الجامعي:</w:t>
      </w:r>
      <w:r w:rsidR="00C7768F">
        <w:rPr>
          <w:lang w:val="en-US"/>
        </w:rPr>
        <w:t>222000839</w:t>
      </w:r>
    </w:p>
    <w:p w14:paraId="484B3AA4" w14:textId="74E729C4" w:rsidR="00C7768F" w:rsidRDefault="00C7768F" w:rsidP="00C7768F">
      <w:pPr>
        <w:bidi/>
        <w:rPr>
          <w:rtl/>
          <w:lang w:val="en-US"/>
        </w:rPr>
      </w:pPr>
      <w:r>
        <w:rPr>
          <w:rFonts w:hint="cs"/>
          <w:rtl/>
          <w:lang w:val="en-US"/>
        </w:rPr>
        <w:t>بإشراف الدكتور الفاضل:توفيق عمري</w:t>
      </w:r>
    </w:p>
    <w:p w14:paraId="49F542D8" w14:textId="77777777" w:rsidR="00C7768F" w:rsidRDefault="00C7768F" w:rsidP="00C7768F">
      <w:pPr>
        <w:bidi/>
        <w:rPr>
          <w:rtl/>
          <w:lang w:val="en-US"/>
        </w:rPr>
      </w:pPr>
    </w:p>
    <w:p w14:paraId="1120FDE2" w14:textId="5D32D240" w:rsidR="00C7768F" w:rsidRDefault="004D2401" w:rsidP="00C7768F">
      <w:pPr>
        <w:bidi/>
        <w:rPr>
          <w:rtl/>
          <w:lang w:val="en-US"/>
        </w:rPr>
      </w:pPr>
      <w:r>
        <w:rPr>
          <w:rFonts w:hint="cs"/>
          <w:rtl/>
          <w:lang w:val="en-US"/>
        </w:rPr>
        <w:t>استمارة استبيان بعنوان</w:t>
      </w:r>
      <w:r w:rsidR="00FC7482">
        <w:rPr>
          <w:rFonts w:hint="cs"/>
          <w:rtl/>
          <w:lang w:val="en-US"/>
        </w:rPr>
        <w:t xml:space="preserve"> </w:t>
      </w:r>
      <w:r w:rsidR="00030453">
        <w:rPr>
          <w:rFonts w:hint="cs"/>
          <w:rtl/>
          <w:lang w:val="en-US"/>
        </w:rPr>
        <w:t xml:space="preserve">حول اثر التعرض للأخبار المضللة </w:t>
      </w:r>
      <w:r w:rsidR="007958DC">
        <w:rPr>
          <w:rFonts w:hint="cs"/>
          <w:rtl/>
          <w:lang w:val="en-US"/>
        </w:rPr>
        <w:t>في مواقع التواصل الاجتماعي على مستوى الوعي المجتمعي</w:t>
      </w:r>
    </w:p>
    <w:p w14:paraId="270AF1BC" w14:textId="77777777" w:rsidR="007958DC" w:rsidRDefault="007958DC" w:rsidP="007958DC">
      <w:pPr>
        <w:bidi/>
        <w:rPr>
          <w:rtl/>
          <w:lang w:val="en-US"/>
        </w:rPr>
      </w:pPr>
    </w:p>
    <w:p w14:paraId="19E31415" w14:textId="77777777" w:rsidR="007958DC" w:rsidRDefault="007958DC" w:rsidP="007958DC">
      <w:pPr>
        <w:bidi/>
        <w:rPr>
          <w:rtl/>
          <w:lang w:val="en-US"/>
        </w:rPr>
      </w:pPr>
    </w:p>
    <w:p w14:paraId="31D7A6CC" w14:textId="69712FF0" w:rsidR="007958DC" w:rsidRPr="00CE6CC3" w:rsidRDefault="007958DC" w:rsidP="00251351">
      <w:pPr>
        <w:bidi/>
        <w:ind w:left="2880"/>
        <w:rPr>
          <w:rtl/>
          <w:lang w:val="en-US"/>
        </w:rPr>
      </w:pPr>
      <w:hyperlink r:id="rId4" w:history="1">
        <w:r w:rsidRPr="002D0CFE">
          <w:rPr>
            <w:rStyle w:val="Hyperlink"/>
            <w:rFonts w:hint="cs"/>
            <w:rtl/>
            <w:lang w:val="en-US"/>
          </w:rPr>
          <w:t>رابط العنوان</w:t>
        </w:r>
      </w:hyperlink>
    </w:p>
    <w:sectPr w:rsidR="007958DC" w:rsidRPr="00CE6C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4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C3"/>
    <w:rsid w:val="00030453"/>
    <w:rsid w:val="00251351"/>
    <w:rsid w:val="002D0CFE"/>
    <w:rsid w:val="004C765A"/>
    <w:rsid w:val="004D2401"/>
    <w:rsid w:val="007958DC"/>
    <w:rsid w:val="00C7768F"/>
    <w:rsid w:val="00CE6CC3"/>
    <w:rsid w:val="00D03AFC"/>
    <w:rsid w:val="00FC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8D28CF"/>
  <w15:chartTrackingRefBased/>
  <w15:docId w15:val="{7398F059-9788-5640-85F1-602BE2229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6C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C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C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C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C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C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C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C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C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C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C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C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C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C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C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C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C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C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6C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6C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C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6C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C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6C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6C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6C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C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C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6CC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D0C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0C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crBEa1vABZb808gw4W7_mlpzuhYzo9n1H-J8oueZMQaF338w/viewform?usp=head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Hussein Mustafa</dc:creator>
  <cp:keywords/>
  <dc:description/>
  <cp:lastModifiedBy>Hussein Mustafa</cp:lastModifiedBy>
  <cp:revision>2</cp:revision>
  <dcterms:created xsi:type="dcterms:W3CDTF">2026-04-05T11:07:00Z</dcterms:created>
  <dcterms:modified xsi:type="dcterms:W3CDTF">2026-04-05T11:07:00Z</dcterms:modified>
</cp:coreProperties>
</file>