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rsidP="00AC458C">
            <w:pPr>
              <w:bidi/>
              <w:jc w:val="both"/>
            </w:pPr>
            <w:r>
              <w:t>.</w:t>
            </w:r>
          </w:p>
          <w:p w14:paraId="1EA0BD18" w14:textId="77777777" w:rsidR="008239B5" w:rsidRDefault="008239B5" w:rsidP="00AC458C">
            <w:pPr>
              <w:bidi/>
              <w:jc w:val="both"/>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3591AE4" w:rsidR="008239B5" w:rsidRDefault="00AC458C">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98E33C3" w:rsidR="008239B5" w:rsidRDefault="008239B5" w:rsidP="00AC458C">
            <w:pPr>
              <w:bidi/>
              <w:jc w:val="both"/>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B23C5C7" w:rsidR="008239B5" w:rsidRDefault="00611C0B">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67C5208" w:rsidR="008239B5" w:rsidRDefault="008239B5" w:rsidP="00AC458C">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87C6C3F" w:rsidR="008239B5" w:rsidRDefault="00611C0B">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A63EAFA" w:rsidR="008239B5" w:rsidRDefault="008239B5" w:rsidP="00AC458C">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484225D" w:rsidR="008239B5" w:rsidRDefault="00611C0B">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73FA688" w:rsidR="008239B5" w:rsidRDefault="008239B5" w:rsidP="00AC458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597B923" w:rsidR="008239B5" w:rsidRDefault="00611C0B">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FE4855A" w:rsidR="008239B5" w:rsidRDefault="008239B5" w:rsidP="00AC458C">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B1A5E6E" w:rsidR="008239B5" w:rsidRDefault="00611C0B" w:rsidP="00AC458C">
            <w:pPr>
              <w:bidi/>
              <w:jc w:val="both"/>
              <w:rPr>
                <w:rFonts w:hint="cs"/>
              </w:rPr>
            </w:pPr>
            <w:r>
              <w:rPr>
                <w:rFonts w:hint="cs"/>
                <w:rtl/>
              </w:rPr>
              <w:t>يجب إعداد أسئلة وفروض البحث في إطار نموذج البحث الذي يوضح المتغيرات المدروسة بدقة وأبعاد هذه المتغيرات، ما عدا ذلك تكون التساؤلات والفرضيات عامة وقد تجمع عدة متغيرات خارج إطار عنوان البحث.</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195154C" w:rsidR="008239B5" w:rsidRDefault="00611C0B">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44B5006" w:rsidR="008239B5" w:rsidRDefault="00EB387B" w:rsidP="00AC458C">
            <w:pPr>
              <w:bidi/>
              <w:jc w:val="both"/>
            </w:pPr>
            <w:r>
              <w:rPr>
                <w:rtl/>
              </w:rPr>
              <w:t>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3B17F34B" w:rsidR="008239B5" w:rsidRDefault="00611C0B">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AD39482" w14:textId="77777777" w:rsidR="008239B5" w:rsidRDefault="008239B5" w:rsidP="00AC458C">
            <w:pPr>
              <w:bidi/>
              <w:jc w:val="both"/>
            </w:pPr>
          </w:p>
          <w:p w14:paraId="6FA3A33B" w14:textId="6849D749" w:rsidR="008239B5" w:rsidRDefault="008239B5" w:rsidP="00AC458C">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B5E295E" w:rsidR="008239B5" w:rsidRDefault="004761F0" w:rsidP="00AC458C">
            <w:pPr>
              <w:bidi/>
              <w:jc w:val="both"/>
              <w:rPr>
                <w:rFonts w:hint="cs"/>
              </w:rPr>
            </w:pPr>
            <w:r>
              <w:rPr>
                <w:rFonts w:hint="cs"/>
                <w:rtl/>
              </w:rPr>
              <w:t>بالنسبة لاختيار العينة يجب تبرير اختيار حجم العينة ذلك أن مجتمع البحث كبير جداً وغير متجانس ولا تكفي 100 مفردة في إعطاء نتائج دقيقة، بالتالي يجب على الباحث إما تغيير المجتمع واختيار قطاع أو اثنين أو تغيير حجم العينة بما يتناسب مع المجتمع المذكور.</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1A8521C" w:rsidR="008239B5" w:rsidRDefault="004761F0">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4BC5B132" w:rsidR="008239B5" w:rsidRDefault="00EB387B" w:rsidP="00AC458C">
            <w:pPr>
              <w:bidi/>
              <w:jc w:val="both"/>
            </w:pPr>
            <w:r>
              <w:t>:.</w:t>
            </w:r>
          </w:p>
          <w:p w14:paraId="6EBEC288" w14:textId="77777777" w:rsidR="008239B5" w:rsidRDefault="008239B5" w:rsidP="00AC458C">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F3237AB" w:rsidR="008239B5" w:rsidRDefault="004761F0">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A2B9783" w:rsidR="008239B5" w:rsidRDefault="008239B5" w:rsidP="00AC458C">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16BB4A6" w:rsidR="008239B5" w:rsidRDefault="004761F0" w:rsidP="00AC458C">
            <w:pPr>
              <w:bidi/>
              <w:jc w:val="both"/>
              <w:rPr>
                <w:rFonts w:hint="cs"/>
              </w:rPr>
            </w:pPr>
            <w:r>
              <w:rPr>
                <w:rFonts w:hint="cs"/>
                <w:rtl/>
              </w:rPr>
              <w:t>هناك دراسات سابقة باللغة العربية لم توثق في قائمة المراجع.</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6161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54EE3"/>
    <w:rsid w:val="004761F0"/>
    <w:rsid w:val="004E21BE"/>
    <w:rsid w:val="00611C0B"/>
    <w:rsid w:val="008239B5"/>
    <w:rsid w:val="008D7A2A"/>
    <w:rsid w:val="00AC458C"/>
    <w:rsid w:val="00C60C27"/>
    <w:rsid w:val="00D34A3E"/>
    <w:rsid w:val="00D93FA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159</Words>
  <Characters>909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13</cp:revision>
  <dcterms:created xsi:type="dcterms:W3CDTF">2025-07-04T13:09:00Z</dcterms:created>
  <dcterms:modified xsi:type="dcterms:W3CDTF">2025-12-31T12:04:00Z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