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2F9DA" w14:textId="75AA1EE6" w:rsidR="00AC3543" w:rsidRDefault="00B2735E" w:rsidP="00B2735E">
      <w:pPr>
        <w:jc w:val="center"/>
        <w:rPr>
          <w:b/>
          <w:bCs/>
          <w:sz w:val="36"/>
          <w:szCs w:val="36"/>
          <w:rtl/>
          <w:lang w:val="en-US"/>
        </w:rPr>
      </w:pPr>
      <w:r w:rsidRPr="00B2735E">
        <w:rPr>
          <w:rFonts w:hint="cs"/>
          <w:b/>
          <w:bCs/>
          <w:sz w:val="36"/>
          <w:szCs w:val="36"/>
          <w:rtl/>
          <w:lang w:val="en-US"/>
        </w:rPr>
        <w:t>التعقيب النهائى على الاطار النظرى</w:t>
      </w:r>
    </w:p>
    <w:p w14:paraId="38A088CC" w14:textId="216BC442" w:rsidR="00B2735E" w:rsidRPr="00B2735E" w:rsidRDefault="00B2735E" w:rsidP="00B2735E">
      <w:pPr>
        <w:jc w:val="center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شكرا على الجهد المبذول </w:t>
      </w:r>
    </w:p>
    <w:p w14:paraId="021FCCB4" w14:textId="1C0D92EB" w:rsidR="006469BA" w:rsidRDefault="00B2735E" w:rsidP="006469BA">
      <w:pPr>
        <w:jc w:val="right"/>
        <w:rPr>
          <w:lang w:val="en-US"/>
        </w:rPr>
      </w:pPr>
      <w:r w:rsidRPr="00B2735E">
        <w:rPr>
          <w:lang w:val="en-US"/>
        </w:rPr>
        <w:drawing>
          <wp:inline distT="0" distB="0" distL="0" distR="0" wp14:anchorId="7C5BFD9A" wp14:editId="4FCA02EF">
            <wp:extent cx="2257740" cy="1305107"/>
            <wp:effectExtent l="76200" t="76200" r="142875" b="142875"/>
            <wp:docPr id="700820891" name="Picture 1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820891" name="Picture 1" descr="A close up of a sign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13051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64135E5" w14:textId="5364466C" w:rsidR="006469BA" w:rsidRPr="00B2735E" w:rsidRDefault="00B2735E" w:rsidP="006469BA">
      <w:pPr>
        <w:jc w:val="right"/>
        <w:rPr>
          <w:b/>
          <w:bCs/>
          <w:color w:val="EE0000"/>
          <w:sz w:val="36"/>
          <w:szCs w:val="36"/>
          <w:u w:val="single"/>
          <w:lang w:val="en-US" w:bidi="ar-EG"/>
        </w:rPr>
      </w:pPr>
      <w:r w:rsidRPr="00B2735E">
        <w:rPr>
          <w:rFonts w:hint="cs"/>
          <w:b/>
          <w:bCs/>
          <w:color w:val="EE0000"/>
          <w:sz w:val="36"/>
          <w:szCs w:val="36"/>
          <w:u w:val="single"/>
          <w:rtl/>
          <w:lang w:val="en-US" w:bidi="ar-EG"/>
        </w:rPr>
        <w:t>يرجى ازالة التأكد من ازالة النقطة الزائدة فى الترقيم حيث تكررت اكثر من مرة</w:t>
      </w:r>
    </w:p>
    <w:p w14:paraId="68446E45" w14:textId="381436C8" w:rsidR="006469BA" w:rsidRDefault="00B2735E" w:rsidP="006469BA">
      <w:pPr>
        <w:jc w:val="right"/>
        <w:rPr>
          <w:lang w:val="en-US"/>
        </w:rPr>
      </w:pPr>
      <w:r w:rsidRPr="00B2735E">
        <w:rPr>
          <w:lang w:val="en-US"/>
        </w:rPr>
        <w:drawing>
          <wp:inline distT="0" distB="0" distL="0" distR="0" wp14:anchorId="7A8671B1" wp14:editId="00C7F527">
            <wp:extent cx="5731510" cy="5469890"/>
            <wp:effectExtent l="76200" t="76200" r="135890" b="130810"/>
            <wp:docPr id="505486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48679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698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A03465F" w14:textId="77777777" w:rsidR="00B2735E" w:rsidRDefault="00B2735E" w:rsidP="00B2735E">
      <w:pPr>
        <w:rPr>
          <w:lang w:val="en-US"/>
        </w:rPr>
      </w:pPr>
    </w:p>
    <w:p w14:paraId="2B529869" w14:textId="18904BCF" w:rsidR="00B2735E" w:rsidRPr="00B2735E" w:rsidRDefault="00B2735E" w:rsidP="00B2735E">
      <w:pPr>
        <w:jc w:val="right"/>
        <w:rPr>
          <w:rFonts w:hint="cs"/>
          <w:b/>
          <w:bCs/>
          <w:color w:val="EE0000"/>
          <w:sz w:val="36"/>
          <w:szCs w:val="36"/>
          <w:u w:val="single"/>
          <w:rtl/>
          <w:lang w:val="en-US" w:bidi="ar-EG"/>
        </w:rPr>
      </w:pPr>
      <w:r w:rsidRPr="00B2735E">
        <w:rPr>
          <w:rFonts w:hint="cs"/>
          <w:b/>
          <w:bCs/>
          <w:color w:val="EE0000"/>
          <w:sz w:val="36"/>
          <w:szCs w:val="36"/>
          <w:u w:val="single"/>
          <w:rtl/>
          <w:lang w:val="en-US" w:bidi="ar-EG"/>
        </w:rPr>
        <w:t>يرجى التاكد من توحيد فونت العنواين</w:t>
      </w:r>
    </w:p>
    <w:p w14:paraId="172340F9" w14:textId="0C9E7FAE" w:rsidR="00B2735E" w:rsidRDefault="00B2735E" w:rsidP="00B2735E">
      <w:pPr>
        <w:jc w:val="right"/>
        <w:rPr>
          <w:lang w:val="en-US"/>
        </w:rPr>
      </w:pPr>
      <w:r w:rsidRPr="00B2735E">
        <w:rPr>
          <w:lang w:val="en-US"/>
        </w:rPr>
        <w:drawing>
          <wp:inline distT="0" distB="0" distL="0" distR="0" wp14:anchorId="3794F8F9" wp14:editId="0A5FF830">
            <wp:extent cx="5731510" cy="803910"/>
            <wp:effectExtent l="76200" t="76200" r="135890" b="129540"/>
            <wp:docPr id="5105108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5108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39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FA8DB00" w14:textId="16CD3A18" w:rsidR="00B2735E" w:rsidRPr="00B2735E" w:rsidRDefault="00B2735E" w:rsidP="00B2735E">
      <w:pPr>
        <w:jc w:val="right"/>
        <w:rPr>
          <w:b/>
          <w:bCs/>
          <w:color w:val="EE0000"/>
          <w:sz w:val="36"/>
          <w:szCs w:val="36"/>
          <w:u w:val="single"/>
          <w:lang w:val="en-US" w:bidi="ar-EG"/>
        </w:rPr>
      </w:pPr>
      <w:r w:rsidRPr="00B2735E">
        <w:rPr>
          <w:rFonts w:hint="cs"/>
          <w:b/>
          <w:bCs/>
          <w:color w:val="EE0000"/>
          <w:sz w:val="36"/>
          <w:szCs w:val="36"/>
          <w:u w:val="single"/>
          <w:rtl/>
          <w:lang w:val="en-US" w:bidi="ar-EG"/>
        </w:rPr>
        <w:t xml:space="preserve">يرجى ترقيم كل جداول حسب تسلسلها مثل جدول 2.1 ، جدول 2.2 و هكذا و مراعاة ان يكون العنوان فى نفس الصفحة و  فوق الجدول مباشرة و على اقصى اليمين </w:t>
      </w:r>
    </w:p>
    <w:sectPr w:rsidR="00B2735E" w:rsidRPr="00B27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DFAD6" w14:textId="77777777" w:rsidR="009930A4" w:rsidRDefault="009930A4" w:rsidP="00B2735E">
      <w:pPr>
        <w:spacing w:after="0" w:line="240" w:lineRule="auto"/>
      </w:pPr>
      <w:r>
        <w:separator/>
      </w:r>
    </w:p>
  </w:endnote>
  <w:endnote w:type="continuationSeparator" w:id="0">
    <w:p w14:paraId="46BF8204" w14:textId="77777777" w:rsidR="009930A4" w:rsidRDefault="009930A4" w:rsidP="00B27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B9A47" w14:textId="77777777" w:rsidR="009930A4" w:rsidRDefault="009930A4" w:rsidP="00B2735E">
      <w:pPr>
        <w:spacing w:after="0" w:line="240" w:lineRule="auto"/>
      </w:pPr>
      <w:r>
        <w:separator/>
      </w:r>
    </w:p>
  </w:footnote>
  <w:footnote w:type="continuationSeparator" w:id="0">
    <w:p w14:paraId="081794F8" w14:textId="77777777" w:rsidR="009930A4" w:rsidRDefault="009930A4" w:rsidP="00B273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BA"/>
    <w:rsid w:val="006469BA"/>
    <w:rsid w:val="0072787D"/>
    <w:rsid w:val="009930A4"/>
    <w:rsid w:val="009E7FA8"/>
    <w:rsid w:val="00AC3543"/>
    <w:rsid w:val="00B2735E"/>
    <w:rsid w:val="00BD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53D3D"/>
  <w15:chartTrackingRefBased/>
  <w15:docId w15:val="{8BA0AE52-08A3-4627-A26D-6F338C75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9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9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9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9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9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9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9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9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9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9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9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9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9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9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9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9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9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9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9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9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9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9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9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9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9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9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9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9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9B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7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35E"/>
  </w:style>
  <w:style w:type="paragraph" w:styleId="Footer">
    <w:name w:val="footer"/>
    <w:basedOn w:val="Normal"/>
    <w:link w:val="FooterChar"/>
    <w:uiPriority w:val="99"/>
    <w:unhideWhenUsed/>
    <w:rsid w:val="00B27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</Words>
  <Characters>267</Characters>
  <Application>Microsoft Office Word</Application>
  <DocSecurity>0</DocSecurity>
  <Lines>24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</cp:revision>
  <dcterms:created xsi:type="dcterms:W3CDTF">2025-12-23T18:26:00Z</dcterms:created>
  <dcterms:modified xsi:type="dcterms:W3CDTF">2025-12-23T19:07:00Z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2025-12-23T18:53:12Z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97891049-21b6-49bb-a216-ce0947a7f5af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