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0F1" w:rsidRDefault="0065649D">
      <w:r>
        <w:t>Midocean University</w:t>
      </w:r>
    </w:p>
    <w:p w:rsidR="006060F1" w:rsidRDefault="0065649D">
      <w:r>
        <w:t>College of Management</w:t>
      </w:r>
    </w:p>
    <w:p w:rsidR="006060F1" w:rsidRDefault="0065649D">
      <w:r>
        <w:t xml:space="preserve">Leader Name: </w:t>
      </w:r>
      <w:r w:rsidR="007E7365" w:rsidRPr="007E7365">
        <w:rPr>
          <w:b/>
          <w:bCs/>
          <w:rtl/>
        </w:rPr>
        <w:t>نجلاء سليمان العمران</w:t>
      </w:r>
    </w:p>
    <w:p w:rsidR="006060F1" w:rsidRDefault="0065649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060F1">
        <w:trPr>
          <w:trHeight w:val="453"/>
        </w:trPr>
        <w:tc>
          <w:tcPr>
            <w:tcW w:w="3897" w:type="dxa"/>
            <w:shd w:val="clear" w:color="auto" w:fill="EEECE1"/>
            <w:vAlign w:val="center"/>
          </w:tcPr>
          <w:p w:rsidR="006060F1" w:rsidRDefault="006060F1"/>
        </w:tc>
        <w:tc>
          <w:tcPr>
            <w:tcW w:w="1060" w:type="dxa"/>
            <w:shd w:val="clear" w:color="auto" w:fill="EEECE1"/>
            <w:vAlign w:val="center"/>
          </w:tcPr>
          <w:p w:rsidR="006060F1" w:rsidRDefault="0065649D">
            <w:pPr>
              <w:jc w:val="center"/>
            </w:pPr>
            <w:r>
              <w:t>Accepted</w:t>
            </w:r>
          </w:p>
        </w:tc>
        <w:tc>
          <w:tcPr>
            <w:tcW w:w="944" w:type="dxa"/>
            <w:shd w:val="clear" w:color="auto" w:fill="EEECE1"/>
            <w:vAlign w:val="center"/>
          </w:tcPr>
          <w:p w:rsidR="006060F1" w:rsidRDefault="0065649D">
            <w:pPr>
              <w:jc w:val="center"/>
            </w:pPr>
            <w:r>
              <w:t>Refused</w:t>
            </w:r>
          </w:p>
        </w:tc>
        <w:tc>
          <w:tcPr>
            <w:tcW w:w="1177" w:type="dxa"/>
            <w:shd w:val="clear" w:color="auto" w:fill="EEECE1"/>
            <w:vAlign w:val="center"/>
          </w:tcPr>
          <w:p w:rsidR="006060F1" w:rsidRDefault="0065649D">
            <w:pPr>
              <w:jc w:val="center"/>
            </w:pPr>
            <w:r>
              <w:t>Developed</w:t>
            </w:r>
          </w:p>
        </w:tc>
        <w:tc>
          <w:tcPr>
            <w:tcW w:w="3978" w:type="dxa"/>
            <w:shd w:val="clear" w:color="auto" w:fill="EEECE1"/>
            <w:vAlign w:val="center"/>
          </w:tcPr>
          <w:p w:rsidR="006060F1" w:rsidRDefault="0065649D">
            <w:pPr>
              <w:jc w:val="center"/>
            </w:pPr>
            <w:r>
              <w:t>Comment</w:t>
            </w:r>
          </w:p>
        </w:tc>
      </w:tr>
      <w:tr w:rsidR="006060F1">
        <w:trPr>
          <w:trHeight w:val="473"/>
        </w:trPr>
        <w:tc>
          <w:tcPr>
            <w:tcW w:w="3897" w:type="dxa"/>
            <w:shd w:val="clear" w:color="auto" w:fill="EEECE1"/>
            <w:vAlign w:val="center"/>
          </w:tcPr>
          <w:p w:rsidR="006060F1" w:rsidRDefault="0065649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060F1" w:rsidRDefault="00A501E4">
            <w:pPr>
              <w:jc w:val="center"/>
            </w:pPr>
            <w:r w:rsidRPr="00A501E4">
              <w:t>√</w:t>
            </w:r>
          </w:p>
        </w:tc>
        <w:tc>
          <w:tcPr>
            <w:tcW w:w="944" w:type="dxa"/>
            <w:vAlign w:val="center"/>
          </w:tcPr>
          <w:p w:rsidR="006060F1" w:rsidRDefault="006060F1">
            <w:pPr>
              <w:jc w:val="center"/>
            </w:pPr>
          </w:p>
        </w:tc>
        <w:tc>
          <w:tcPr>
            <w:tcW w:w="1177" w:type="dxa"/>
            <w:vAlign w:val="center"/>
          </w:tcPr>
          <w:p w:rsidR="006060F1" w:rsidRDefault="006060F1">
            <w:pPr>
              <w:jc w:val="center"/>
            </w:pPr>
          </w:p>
        </w:tc>
        <w:tc>
          <w:tcPr>
            <w:tcW w:w="3978" w:type="dxa"/>
            <w:vAlign w:val="center"/>
          </w:tcPr>
          <w:p w:rsidR="006060F1" w:rsidRDefault="0065649D">
            <w:pPr>
              <w:jc w:val="center"/>
            </w:pPr>
            <w:r>
              <w:t>.</w:t>
            </w:r>
          </w:p>
          <w:p w:rsidR="006060F1" w:rsidRDefault="006060F1">
            <w:pPr>
              <w:jc w:val="center"/>
            </w:pP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bookmarkStart w:id="0" w:name="_GoBack"/>
            <w:bookmarkEnd w:id="0"/>
          </w:p>
        </w:tc>
        <w:tc>
          <w:tcPr>
            <w:tcW w:w="1177" w:type="dxa"/>
            <w:vAlign w:val="center"/>
          </w:tcPr>
          <w:p w:rsidR="0065649D" w:rsidRDefault="0065649D" w:rsidP="0065649D">
            <w:pPr>
              <w:jc w:val="center"/>
            </w:pPr>
            <w:r w:rsidRPr="00A501E4">
              <w:t>√</w:t>
            </w:r>
          </w:p>
        </w:tc>
        <w:tc>
          <w:tcPr>
            <w:tcW w:w="3978" w:type="dxa"/>
            <w:vAlign w:val="center"/>
          </w:tcPr>
          <w:p w:rsidR="0065649D" w:rsidRDefault="0065649D" w:rsidP="0065649D">
            <w:pPr>
              <w:jc w:val="center"/>
              <w:rPr>
                <w:rtl/>
              </w:rPr>
            </w:pPr>
            <w:r>
              <w:t xml:space="preserve">: </w:t>
            </w:r>
            <w:r>
              <w:rPr>
                <w:rtl/>
              </w:rPr>
              <w:t>يجب أن يعكس عنوان البحث العلاقة بين المتغير التابع والمتغير المستقل ونطاق تطبيق الدراسة</w:t>
            </w:r>
          </w:p>
          <w:p w:rsidR="0065649D" w:rsidRPr="0065649D" w:rsidRDefault="0065649D" w:rsidP="0065649D">
            <w:pPr>
              <w:jc w:val="center"/>
              <w:rPr>
                <w:color w:val="FF0000"/>
                <w:rtl/>
              </w:rPr>
            </w:pPr>
            <w:r w:rsidRPr="0065649D">
              <w:rPr>
                <w:rFonts w:hint="cs"/>
                <w:color w:val="FF0000"/>
                <w:rtl/>
              </w:rPr>
              <w:t>العلاقة بين المتغيرات واضحة لكنها عامة ويمكن جعلها أكثر توضيحاً</w:t>
            </w:r>
          </w:p>
          <w:p w:rsidR="0065649D" w:rsidRPr="0065649D" w:rsidRDefault="0065649D" w:rsidP="0065649D">
            <w:pPr>
              <w:jc w:val="center"/>
              <w:rPr>
                <w:color w:val="FF0000"/>
                <w:rtl/>
              </w:rPr>
            </w:pPr>
            <w:r w:rsidRPr="0065649D">
              <w:rPr>
                <w:rFonts w:hint="cs"/>
                <w:color w:val="FF0000"/>
                <w:rtl/>
              </w:rPr>
              <w:t xml:space="preserve">على سبيل المثال </w:t>
            </w:r>
          </w:p>
          <w:p w:rsidR="0065649D" w:rsidRDefault="0065649D" w:rsidP="0065649D">
            <w:pPr>
              <w:jc w:val="center"/>
            </w:pPr>
            <w:r w:rsidRPr="0065649D">
              <w:rPr>
                <w:color w:val="FF0000"/>
                <w:rtl/>
              </w:rPr>
              <w:t>أثر الذكاء الاصطناعي على تطوير الإدارة الصحية في المملكة العربية السعودية</w:t>
            </w: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65649D" w:rsidRDefault="0065649D" w:rsidP="0065649D">
            <w:pPr>
              <w:jc w:val="center"/>
            </w:pPr>
            <w:r w:rsidRPr="00A501E4">
              <w:t>√</w:t>
            </w: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p>
        </w:tc>
        <w:tc>
          <w:tcPr>
            <w:tcW w:w="3978" w:type="dxa"/>
            <w:vAlign w:val="center"/>
          </w:tcPr>
          <w:p w:rsidR="0065649D" w:rsidRDefault="0065649D" w:rsidP="0065649D">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Default="0065649D" w:rsidP="0065649D">
            <w:pPr>
              <w:jc w:val="center"/>
              <w:rPr>
                <w:rtl/>
              </w:rPr>
            </w:pPr>
            <w:r>
              <w:rPr>
                <w:rtl/>
              </w:rPr>
              <w:t xml:space="preserve">يجب بيان مشكلة الدراسة بالتفصيل، </w:t>
            </w:r>
          </w:p>
          <w:p w:rsidR="0065649D" w:rsidRDefault="0065649D" w:rsidP="0065649D">
            <w:pPr>
              <w:jc w:val="center"/>
            </w:pPr>
            <w:r w:rsidRPr="000978E4">
              <w:rPr>
                <w:rFonts w:hint="cs"/>
                <w:color w:val="FF0000"/>
                <w:rtl/>
              </w:rPr>
              <w:t xml:space="preserve">يجب </w:t>
            </w:r>
            <w:r w:rsidRPr="000978E4">
              <w:rPr>
                <w:color w:val="FF0000"/>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5649D">
        <w:trPr>
          <w:trHeight w:val="558"/>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Pr="00421B86" w:rsidRDefault="0065649D" w:rsidP="0065649D">
            <w:pPr>
              <w:jc w:val="center"/>
              <w:rPr>
                <w:color w:val="FF0000"/>
              </w:rPr>
            </w:pPr>
            <w:r>
              <w:rPr>
                <w:rFonts w:hint="cs"/>
                <w:color w:val="FF0000"/>
                <w:rtl/>
              </w:rPr>
              <w:t>يرجى</w:t>
            </w:r>
            <w:r w:rsidRPr="00421B86">
              <w:rPr>
                <w:color w:val="FF0000"/>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21B86">
              <w:rPr>
                <w:color w:val="FF0000"/>
              </w:rPr>
              <w:t>)</w:t>
            </w:r>
          </w:p>
        </w:tc>
      </w:tr>
      <w:tr w:rsidR="0065649D">
        <w:trPr>
          <w:trHeight w:val="605"/>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65649D" w:rsidRDefault="0065649D" w:rsidP="0065649D">
            <w:pPr>
              <w:jc w:val="center"/>
            </w:pPr>
            <w:r w:rsidRPr="00A501E4">
              <w:t>√</w:t>
            </w: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p>
        </w:tc>
        <w:tc>
          <w:tcPr>
            <w:tcW w:w="3978" w:type="dxa"/>
            <w:vAlign w:val="center"/>
          </w:tcPr>
          <w:p w:rsidR="0065649D" w:rsidRDefault="0065649D" w:rsidP="0065649D">
            <w:pPr>
              <w:jc w:val="center"/>
            </w:pPr>
            <w:r>
              <w:rPr>
                <w:rtl/>
              </w:rPr>
              <w:t>يجب ذكر هدف رئيسي محدد، ثم تنبثق عنه مجموعة من الأهداف الفرعية</w:t>
            </w: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Pr="0055113C" w:rsidRDefault="0065649D" w:rsidP="0065649D">
            <w:pPr>
              <w:jc w:val="center"/>
              <w:rPr>
                <w:color w:val="FF0000"/>
              </w:rPr>
            </w:pPr>
            <w:r w:rsidRPr="0055113C">
              <w:rPr>
                <w:color w:val="FF0000"/>
              </w:rPr>
              <w:t xml:space="preserve">: </w:t>
            </w:r>
            <w:r w:rsidRPr="0055113C">
              <w:rPr>
                <w:color w:val="FF0000"/>
                <w:rtl/>
              </w:rPr>
              <w:t>ينبغي ذكر تساؤل رئيسي للدراسة ينبثق منه عدد من التساؤلات الفرعية</w:t>
            </w:r>
          </w:p>
        </w:tc>
      </w:tr>
      <w:tr w:rsidR="0065649D">
        <w:trPr>
          <w:trHeight w:val="622"/>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Default="0065649D" w:rsidP="0065649D">
            <w:pPr>
              <w:jc w:val="center"/>
              <w:rPr>
                <w:rtl/>
              </w:rPr>
            </w:pPr>
            <w:r>
              <w:rPr>
                <w:rtl/>
              </w:rPr>
              <w:t>بيان الدراسات السابقة والوقوف على أهم نتائجها والمقارنة بينها والتعليق عليها</w:t>
            </w:r>
          </w:p>
          <w:p w:rsidR="0065649D" w:rsidRDefault="0065649D" w:rsidP="0065649D">
            <w:pPr>
              <w:jc w:val="center"/>
            </w:pPr>
            <w:r w:rsidRPr="004569F1">
              <w:rPr>
                <w:rFonts w:hint="cs"/>
                <w:color w:val="FF0000"/>
                <w:rtl/>
              </w:rPr>
              <w:t xml:space="preserve">يجب </w:t>
            </w:r>
            <w:r>
              <w:rPr>
                <w:rFonts w:hint="cs"/>
                <w:color w:val="FF0000"/>
                <w:rtl/>
              </w:rPr>
              <w:t>التعقيب على</w:t>
            </w:r>
            <w:r w:rsidRPr="004569F1">
              <w:rPr>
                <w:rFonts w:hint="cs"/>
                <w:color w:val="FF0000"/>
                <w:rtl/>
              </w:rPr>
              <w:t xml:space="preserve"> الدراسات السابقة </w:t>
            </w:r>
            <w:r>
              <w:rPr>
                <w:rFonts w:hint="cs"/>
                <w:color w:val="FF0000"/>
                <w:rtl/>
              </w:rPr>
              <w:t>وتحديد أوجه التشابه</w:t>
            </w:r>
            <w:r w:rsidRPr="004569F1">
              <w:rPr>
                <w:rFonts w:hint="cs"/>
                <w:color w:val="FF0000"/>
                <w:rtl/>
              </w:rPr>
              <w:t xml:space="preserve"> وتوضيح الفجوة البحثية</w:t>
            </w:r>
          </w:p>
        </w:tc>
      </w:tr>
      <w:tr w:rsidR="0065649D" w:rsidRPr="006448F9">
        <w:trPr>
          <w:trHeight w:val="574"/>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Pr="006448F9" w:rsidRDefault="0065649D" w:rsidP="0065649D">
            <w:pPr>
              <w:jc w:val="center"/>
              <w:rPr>
                <w:color w:val="FF0000"/>
              </w:rPr>
            </w:pPr>
            <w:r w:rsidRPr="006448F9">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5649D" w:rsidRPr="006448F9" w:rsidRDefault="0065649D" w:rsidP="0065649D">
            <w:pPr>
              <w:jc w:val="center"/>
              <w:rPr>
                <w:color w:val="FF0000"/>
              </w:rPr>
            </w:pPr>
          </w:p>
          <w:p w:rsidR="0065649D" w:rsidRPr="006448F9" w:rsidRDefault="0065649D" w:rsidP="0065649D">
            <w:pPr>
              <w:jc w:val="center"/>
              <w:rPr>
                <w:color w:val="FF0000"/>
              </w:rPr>
            </w:pPr>
            <w:r w:rsidRPr="006448F9">
              <w:rPr>
                <w:color w:val="FF0000"/>
                <w:rtl/>
              </w:rPr>
              <w:t>تعريف المخاطر</w:t>
            </w:r>
          </w:p>
          <w:p w:rsidR="0065649D" w:rsidRPr="006448F9" w:rsidRDefault="0065649D" w:rsidP="0065649D">
            <w:pPr>
              <w:jc w:val="center"/>
              <w:rPr>
                <w:color w:val="FF0000"/>
              </w:rPr>
            </w:pPr>
          </w:p>
          <w:p w:rsidR="0065649D" w:rsidRPr="006448F9" w:rsidRDefault="0065649D" w:rsidP="0065649D">
            <w:pPr>
              <w:jc w:val="center"/>
              <w:rPr>
                <w:color w:val="FF0000"/>
              </w:rPr>
            </w:pPr>
            <w:r w:rsidRPr="006448F9">
              <w:rPr>
                <w:color w:val="FF0000"/>
                <w:rtl/>
              </w:rPr>
              <w:t>أنواع المخاطر</w:t>
            </w:r>
          </w:p>
          <w:p w:rsidR="0065649D" w:rsidRPr="006448F9" w:rsidRDefault="0065649D" w:rsidP="0065649D">
            <w:pPr>
              <w:jc w:val="center"/>
              <w:rPr>
                <w:color w:val="FF0000"/>
              </w:rPr>
            </w:pPr>
          </w:p>
          <w:p w:rsidR="0065649D" w:rsidRPr="006448F9" w:rsidRDefault="0065649D" w:rsidP="0065649D">
            <w:pPr>
              <w:jc w:val="center"/>
              <w:rPr>
                <w:color w:val="FF0000"/>
              </w:rPr>
            </w:pPr>
            <w:r w:rsidRPr="006448F9">
              <w:rPr>
                <w:color w:val="FF0000"/>
                <w:rtl/>
              </w:rPr>
              <w:lastRenderedPageBreak/>
              <w:t>تصنيف المخاطر حسب نوع المشروع أو المؤسسة</w:t>
            </w:r>
          </w:p>
          <w:p w:rsidR="0065649D" w:rsidRPr="006448F9" w:rsidRDefault="0065649D" w:rsidP="0065649D">
            <w:pPr>
              <w:jc w:val="center"/>
              <w:rPr>
                <w:color w:val="FF0000"/>
              </w:rPr>
            </w:pPr>
          </w:p>
          <w:p w:rsidR="0065649D" w:rsidRPr="006448F9" w:rsidRDefault="0065649D" w:rsidP="0065649D">
            <w:pPr>
              <w:jc w:val="center"/>
              <w:rPr>
                <w:color w:val="FF0000"/>
              </w:rPr>
            </w:pPr>
            <w:r w:rsidRPr="006448F9">
              <w:rPr>
                <w:color w:val="FF0000"/>
                <w:rtl/>
              </w:rPr>
              <w:t>مصادر الخطر</w:t>
            </w:r>
          </w:p>
          <w:p w:rsidR="0065649D" w:rsidRPr="006448F9" w:rsidRDefault="0065649D" w:rsidP="0065649D">
            <w:pPr>
              <w:jc w:val="center"/>
              <w:rPr>
                <w:color w:val="FF0000"/>
              </w:rPr>
            </w:pPr>
          </w:p>
          <w:p w:rsidR="0065649D" w:rsidRPr="006448F9" w:rsidRDefault="0065649D" w:rsidP="0065649D">
            <w:pPr>
              <w:jc w:val="center"/>
              <w:rPr>
                <w:color w:val="FF0000"/>
              </w:rPr>
            </w:pPr>
            <w:r w:rsidRPr="006448F9">
              <w:rPr>
                <w:color w:val="FF0000"/>
                <w:rtl/>
              </w:rPr>
              <w:t>التعريف بخطوات إدارة المخاطر وشرح ما تتضمنه كل خطوة</w:t>
            </w:r>
          </w:p>
          <w:p w:rsidR="0065649D" w:rsidRPr="006448F9" w:rsidRDefault="0065649D" w:rsidP="0065649D">
            <w:pPr>
              <w:jc w:val="center"/>
              <w:rPr>
                <w:color w:val="FF0000"/>
              </w:rPr>
            </w:pPr>
          </w:p>
          <w:p w:rsidR="0065649D" w:rsidRPr="006448F9" w:rsidRDefault="0065649D" w:rsidP="0065649D">
            <w:pPr>
              <w:jc w:val="center"/>
              <w:rPr>
                <w:color w:val="FF0000"/>
                <w:rtl/>
              </w:rPr>
            </w:pPr>
            <w:r w:rsidRPr="006448F9">
              <w:rPr>
                <w:color w:val="FF0000"/>
                <w:rtl/>
              </w:rPr>
              <w:t>وبذلك نقدم للقارئ كافة المعلومات المتعلقة بالمخاطر حتى نصل إلى الجزء الذي يتم دراسته في بحثنا</w:t>
            </w:r>
          </w:p>
          <w:p w:rsidR="0065649D" w:rsidRPr="006448F9" w:rsidRDefault="0065649D" w:rsidP="0065649D">
            <w:pPr>
              <w:jc w:val="center"/>
              <w:rPr>
                <w:color w:val="FF0000"/>
              </w:rPr>
            </w:pPr>
            <w:r w:rsidRPr="006448F9">
              <w:rPr>
                <w:rFonts w:hint="cs"/>
                <w:color w:val="FF0000"/>
                <w:rtl/>
              </w:rPr>
              <w:t>يجب الإستفاضة فى الشرح والتعاريف والمعلومات ومتغيرات الدراسة بشكل أوسع وأشمل</w:t>
            </w:r>
          </w:p>
        </w:tc>
      </w:tr>
      <w:tr w:rsidR="0065649D">
        <w:trPr>
          <w:trHeight w:val="53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Default="0065649D" w:rsidP="0065649D">
            <w:pPr>
              <w:jc w:val="center"/>
              <w:rPr>
                <w:rtl/>
              </w:rPr>
            </w:pPr>
            <w:r>
              <w:rPr>
                <w:rtl/>
              </w:rPr>
              <w:t xml:space="preserve">يجب توضيح المنهج العلمي الذي ستعتمد عليه الدراسة، مثل المنهج الوصفي التحليلي، </w:t>
            </w:r>
          </w:p>
          <w:p w:rsidR="0065649D" w:rsidRDefault="0065649D" w:rsidP="0065649D">
            <w:pPr>
              <w:jc w:val="center"/>
            </w:pPr>
            <w:r w:rsidRPr="00B75F00">
              <w:rPr>
                <w:rFonts w:hint="cs"/>
                <w:color w:val="FF0000"/>
                <w:rtl/>
              </w:rPr>
              <w:t xml:space="preserve">يجب توضيح </w:t>
            </w:r>
            <w:r w:rsidRPr="00B75F00">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5649D" w:rsidRDefault="0065649D" w:rsidP="0065649D">
            <w:pPr>
              <w:jc w:val="center"/>
            </w:pPr>
            <w:r w:rsidRPr="00A501E4">
              <w:t>√</w:t>
            </w: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p>
        </w:tc>
        <w:tc>
          <w:tcPr>
            <w:tcW w:w="3978" w:type="dxa"/>
            <w:vAlign w:val="center"/>
          </w:tcPr>
          <w:p w:rsidR="0065649D" w:rsidRDefault="0065649D" w:rsidP="0065649D">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65649D" w:rsidRDefault="0065649D" w:rsidP="0065649D">
            <w:pPr>
              <w:jc w:val="center"/>
            </w:pPr>
          </w:p>
        </w:tc>
      </w:tr>
      <w:tr w:rsidR="0065649D">
        <w:trPr>
          <w:trHeight w:val="45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5649D" w:rsidRDefault="0065649D" w:rsidP="0065649D">
            <w:pPr>
              <w:jc w:val="center"/>
            </w:pP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r w:rsidRPr="00A501E4">
              <w:t>√</w:t>
            </w:r>
          </w:p>
        </w:tc>
        <w:tc>
          <w:tcPr>
            <w:tcW w:w="3978" w:type="dxa"/>
            <w:vAlign w:val="center"/>
          </w:tcPr>
          <w:p w:rsidR="0065649D" w:rsidRPr="00B75F00" w:rsidRDefault="0065649D" w:rsidP="0065649D">
            <w:pPr>
              <w:jc w:val="center"/>
              <w:rPr>
                <w:color w:val="FF0000"/>
              </w:rPr>
            </w:pPr>
            <w:r w:rsidRPr="00B75F00">
              <w:rPr>
                <w:rFonts w:hint="cs"/>
                <w:color w:val="FF0000"/>
                <w:rtl/>
              </w:rPr>
              <w:t>بشكل أكثر تفصيلاً</w:t>
            </w:r>
            <w:r w:rsidRPr="00B75F00">
              <w:rPr>
                <w:color w:val="FF0000"/>
              </w:rPr>
              <w:t xml:space="preserve"> </w:t>
            </w:r>
            <w:r w:rsidRPr="00B75F00">
              <w:rPr>
                <w:color w:val="FF0000"/>
                <w:rtl/>
              </w:rPr>
              <w:t>يجب تحديد مجتمع الدراسة وعينة الدراسة</w:t>
            </w:r>
          </w:p>
        </w:tc>
      </w:tr>
      <w:tr w:rsidR="0065649D">
        <w:trPr>
          <w:trHeight w:val="884"/>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5649D" w:rsidRDefault="0065649D" w:rsidP="0065649D">
            <w:pPr>
              <w:jc w:val="center"/>
            </w:pPr>
            <w:r w:rsidRPr="00A501E4">
              <w:t>√</w:t>
            </w:r>
          </w:p>
        </w:tc>
        <w:tc>
          <w:tcPr>
            <w:tcW w:w="944" w:type="dxa"/>
            <w:vAlign w:val="center"/>
          </w:tcPr>
          <w:p w:rsidR="0065649D" w:rsidRDefault="0065649D" w:rsidP="0065649D">
            <w:pPr>
              <w:jc w:val="center"/>
            </w:pPr>
          </w:p>
        </w:tc>
        <w:tc>
          <w:tcPr>
            <w:tcW w:w="1177" w:type="dxa"/>
            <w:vAlign w:val="center"/>
          </w:tcPr>
          <w:p w:rsidR="0065649D" w:rsidRDefault="0065649D" w:rsidP="0065649D">
            <w:pPr>
              <w:jc w:val="center"/>
            </w:pPr>
          </w:p>
        </w:tc>
        <w:tc>
          <w:tcPr>
            <w:tcW w:w="3978" w:type="dxa"/>
            <w:vAlign w:val="center"/>
          </w:tcPr>
          <w:p w:rsidR="0065649D" w:rsidRDefault="0065649D" w:rsidP="0065649D">
            <w:pPr>
              <w:jc w:val="center"/>
            </w:pPr>
            <w:r>
              <w:t xml:space="preserve">: </w:t>
            </w:r>
            <w:r>
              <w:rPr>
                <w:rtl/>
              </w:rPr>
              <w:t>يجب ذكر المراجع التي اعتمد عليها الباحث وكتابتها بأسلوب</w:t>
            </w:r>
            <w:r>
              <w:t xml:space="preserve"> APA.</w:t>
            </w:r>
          </w:p>
          <w:p w:rsidR="0065649D" w:rsidRDefault="0065649D" w:rsidP="0065649D">
            <w:pPr>
              <w:jc w:val="center"/>
            </w:pPr>
          </w:p>
        </w:tc>
      </w:tr>
      <w:tr w:rsidR="0065649D">
        <w:trPr>
          <w:trHeight w:val="1403"/>
        </w:trPr>
        <w:tc>
          <w:tcPr>
            <w:tcW w:w="3897" w:type="dxa"/>
            <w:shd w:val="clear" w:color="auto" w:fill="EEECE1"/>
            <w:vAlign w:val="center"/>
          </w:tcPr>
          <w:p w:rsidR="0065649D" w:rsidRDefault="0065649D" w:rsidP="0065649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5649D" w:rsidRDefault="0065649D" w:rsidP="0065649D">
            <w:pPr>
              <w:jc w:val="center"/>
            </w:pPr>
            <w:r w:rsidRPr="00A501E4">
              <w:rPr>
                <w:rtl/>
              </w:rPr>
              <w:t>إجراء التعديلات المذكورة لتحسين جودته ودقته العلمية</w:t>
            </w:r>
          </w:p>
        </w:tc>
      </w:tr>
    </w:tbl>
    <w:p w:rsidR="006060F1" w:rsidRDefault="0065649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060F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63E14"/>
    <w:multiLevelType w:val="multilevel"/>
    <w:tmpl w:val="77128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0F1"/>
    <w:rsid w:val="000978E4"/>
    <w:rsid w:val="00165301"/>
    <w:rsid w:val="00421B86"/>
    <w:rsid w:val="0055113C"/>
    <w:rsid w:val="006060F1"/>
    <w:rsid w:val="006448F9"/>
    <w:rsid w:val="0065649D"/>
    <w:rsid w:val="007E7365"/>
    <w:rsid w:val="00A501E4"/>
    <w:rsid w:val="00AE0659"/>
    <w:rsid w:val="00B75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E01E"/>
  <w15:docId w15:val="{6A89DFCD-5A4D-49A8-B91F-BBD9B8BA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2025-05-01T23:26:00Z</dcterms:created>
  <dcterms:modified xsi:type="dcterms:W3CDTF">2025-05-01T23:41:00Z</dcterms:modified>
</cp:coreProperties>
</file>